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539" w:rsidRDefault="00267539" w:rsidP="0026753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2" name="Рисунок 2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539" w:rsidRDefault="00267539" w:rsidP="00267539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«Фортис»</w:t>
      </w:r>
    </w:p>
    <w:p w:rsidR="00267539" w:rsidRDefault="00267539" w:rsidP="0026753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267539" w:rsidRDefault="00267539" w:rsidP="00267539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267539" w:rsidRDefault="00267539" w:rsidP="00267539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267539">
      <w:pPr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E12575">
        <w:rPr>
          <w:b/>
          <w:sz w:val="32"/>
          <w:szCs w:val="32"/>
          <w:lang w:val="en-US"/>
        </w:rPr>
        <w:t>M</w:t>
      </w:r>
      <w:r>
        <w:rPr>
          <w:b/>
          <w:sz w:val="32"/>
          <w:szCs w:val="32"/>
        </w:rPr>
        <w:t>-</w:t>
      </w:r>
      <w:r w:rsidR="00E770FF">
        <w:rPr>
          <w:b/>
          <w:sz w:val="32"/>
          <w:szCs w:val="32"/>
        </w:rPr>
        <w:t>90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017207" w:rsidRPr="00682444">
        <w:rPr>
          <w:b/>
          <w:sz w:val="32"/>
          <w:szCs w:val="32"/>
        </w:rPr>
        <w:t>-01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C10D8B">
      <w:pPr>
        <w:jc w:val="center"/>
      </w:pPr>
    </w:p>
    <w:p w:rsidR="00C10D8B" w:rsidRDefault="00C10D8B" w:rsidP="00C10D8B">
      <w:pPr>
        <w:jc w:val="center"/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C14E54" w:rsidRDefault="00C14E54" w:rsidP="00C14E54">
      <w:pPr>
        <w:ind w:left="720"/>
      </w:pP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E12575">
        <w:rPr>
          <w:spacing w:val="-6"/>
          <w:sz w:val="19"/>
          <w:szCs w:val="19"/>
          <w:lang w:val="en-US"/>
        </w:rPr>
        <w:t>M</w:t>
      </w:r>
      <w:r w:rsidR="00ED728E" w:rsidRPr="008B4AB2">
        <w:rPr>
          <w:spacing w:val="-6"/>
          <w:sz w:val="19"/>
          <w:szCs w:val="19"/>
        </w:rPr>
        <w:t>-</w:t>
      </w:r>
      <w:r w:rsidR="00E770FF">
        <w:rPr>
          <w:spacing w:val="-6"/>
          <w:sz w:val="19"/>
          <w:szCs w:val="19"/>
        </w:rPr>
        <w:t>90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017207" w:rsidRPr="00017207">
        <w:rPr>
          <w:spacing w:val="-6"/>
          <w:sz w:val="19"/>
          <w:szCs w:val="19"/>
        </w:rPr>
        <w:t>-01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7E4258">
        <w:rPr>
          <w:sz w:val="19"/>
          <w:szCs w:val="19"/>
        </w:rPr>
        <w:t xml:space="preserve"> -12095750-2024</w:t>
      </w:r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2.7 Светильник сохраняет работоспособность в диапазоне питающего напряжения от 176 В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0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0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>Диапазон питающего напряжения, В</w:t>
      </w:r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E12575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C167B3">
        <w:rPr>
          <w:sz w:val="20"/>
          <w:szCs w:val="20"/>
        </w:rPr>
        <w:t xml:space="preserve">, Вт        </w:t>
      </w:r>
      <w:r w:rsidR="00B90E8A" w:rsidRPr="00B90E8A">
        <w:rPr>
          <w:sz w:val="20"/>
          <w:szCs w:val="20"/>
        </w:rPr>
        <w:t xml:space="preserve">  </w:t>
      </w:r>
      <w:r w:rsidR="00B90E8A">
        <w:rPr>
          <w:sz w:val="20"/>
          <w:szCs w:val="20"/>
        </w:rPr>
        <w:t xml:space="preserve"> </w:t>
      </w:r>
      <w:r w:rsidR="001E3E5E">
        <w:rPr>
          <w:sz w:val="20"/>
          <w:szCs w:val="20"/>
        </w:rPr>
        <w:t>90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8E303C">
        <w:rPr>
          <w:sz w:val="20"/>
          <w:szCs w:val="20"/>
        </w:rPr>
        <w:t>0,97</w:t>
      </w:r>
    </w:p>
    <w:p w:rsidR="00C10D8B" w:rsidRPr="002D5EAA" w:rsidRDefault="000704E4" w:rsidP="00C167B3">
      <w:pPr>
        <w:ind w:right="-120"/>
        <w:rPr>
          <w:sz w:val="20"/>
          <w:szCs w:val="20"/>
        </w:rPr>
      </w:pPr>
      <w:r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1A8FE" wp14:editId="185CC648">
                <wp:simplePos x="0" y="0"/>
                <wp:positionH relativeFrom="column">
                  <wp:posOffset>3111500</wp:posOffset>
                </wp:positionH>
                <wp:positionV relativeFrom="paragraph">
                  <wp:posOffset>144145</wp:posOffset>
                </wp:positionV>
                <wp:extent cx="144780" cy="144780"/>
                <wp:effectExtent l="0" t="0" r="2667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FE0AC" id="Прямоугольник 5" o:spid="_x0000_s1026" style="position:absolute;margin-left:245pt;margin-top:11.35pt;width:11.4pt;height:1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" fillcolor="white [3201]" strokecolor="black [3213]" strokeweight="1pt"/>
            </w:pict>
          </mc:Fallback>
        </mc:AlternateContent>
      </w:r>
      <w:r w:rsidR="00C10D8B" w:rsidRPr="002D5EAA">
        <w:rPr>
          <w:sz w:val="20"/>
          <w:szCs w:val="20"/>
        </w:rPr>
        <w:t xml:space="preserve">Класс светораспределения, ГОСТ </w:t>
      </w:r>
      <w:r w:rsidR="00C14E54" w:rsidRPr="00C14E54">
        <w:rPr>
          <w:sz w:val="20"/>
          <w:szCs w:val="20"/>
        </w:rPr>
        <w:t>34819</w:t>
      </w:r>
      <w:r w:rsidR="00C10D8B"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</w:t>
      </w:r>
      <w:r w:rsidR="00E12575" w:rsidRPr="000902A8">
        <w:rPr>
          <w:sz w:val="20"/>
          <w:szCs w:val="20"/>
        </w:rPr>
        <w:t xml:space="preserve">   </w:t>
      </w:r>
      <w:r w:rsidR="002D5EAA">
        <w:rPr>
          <w:sz w:val="20"/>
          <w:szCs w:val="20"/>
        </w:rPr>
        <w:t xml:space="preserve">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   </w:t>
      </w:r>
      <w:r w:rsidR="00C10D8B" w:rsidRPr="002D5EAA">
        <w:rPr>
          <w:sz w:val="20"/>
          <w:szCs w:val="20"/>
        </w:rPr>
        <w:t>«П»</w:t>
      </w:r>
    </w:p>
    <w:p w:rsidR="007E42D4" w:rsidRDefault="007E42D4" w:rsidP="007E42D4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92596" wp14:editId="4853C4F5">
                <wp:simplePos x="0" y="0"/>
                <wp:positionH relativeFrom="column">
                  <wp:posOffset>1975757</wp:posOffset>
                </wp:positionH>
                <wp:positionV relativeFrom="paragraph">
                  <wp:posOffset>2450</wp:posOffset>
                </wp:positionV>
                <wp:extent cx="145335" cy="145335"/>
                <wp:effectExtent l="0" t="0" r="2667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35" cy="145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5ACB9" id="Прямоугольник 8" o:spid="_x0000_s1026" style="position:absolute;margin-left:155.55pt;margin-top:.2pt;width:11.4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" fillcolor="white [3201]" strokecolor="black [3213]" strokeweight="1pt"/>
            </w:pict>
          </mc:Fallback>
        </mc:AlternateContent>
      </w:r>
      <w:r w:rsidR="000704E4"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4422B9" wp14:editId="34F4D4C5">
                <wp:simplePos x="0" y="0"/>
                <wp:positionH relativeFrom="column">
                  <wp:posOffset>2552700</wp:posOffset>
                </wp:positionH>
                <wp:positionV relativeFrom="paragraph">
                  <wp:posOffset>5442</wp:posOffset>
                </wp:positionV>
                <wp:extent cx="144780" cy="144780"/>
                <wp:effectExtent l="0" t="0" r="2667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605E0" id="Прямоугольник 7" o:spid="_x0000_s1026" style="position:absolute;margin-left:201pt;margin-top:.45pt;width:11.4pt;height:11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" fillcolor="white [3201]" strokecolor="black [3213]" strokeweight="1pt"/>
            </w:pict>
          </mc:Fallback>
        </mc:AlternateContent>
      </w:r>
      <w:r w:rsidR="00C10D8B" w:rsidRPr="002D5EAA">
        <w:rPr>
          <w:spacing w:val="-2"/>
          <w:sz w:val="20"/>
          <w:szCs w:val="20"/>
        </w:rPr>
        <w:t xml:space="preserve">КСС, ГОСТ </w:t>
      </w:r>
      <w:r w:rsidR="00C14E54" w:rsidRPr="00C14E54">
        <w:rPr>
          <w:spacing w:val="-2"/>
          <w:sz w:val="20"/>
          <w:szCs w:val="20"/>
        </w:rPr>
        <w:t xml:space="preserve">34819   </w:t>
      </w:r>
      <w:r>
        <w:rPr>
          <w:spacing w:val="-2"/>
          <w:sz w:val="20"/>
          <w:szCs w:val="20"/>
        </w:rPr>
        <w:t xml:space="preserve">                 </w:t>
      </w:r>
      <w:r w:rsidR="00C10D8B" w:rsidRPr="002D5EAA">
        <w:rPr>
          <w:spacing w:val="-2"/>
          <w:sz w:val="20"/>
          <w:szCs w:val="20"/>
        </w:rPr>
        <w:t xml:space="preserve"> </w:t>
      </w:r>
      <w:r>
        <w:rPr>
          <w:spacing w:val="-2"/>
          <w:sz w:val="22"/>
          <w:szCs w:val="22"/>
        </w:rPr>
        <w:t>ШБ-1       ШБ-2       ШО-1</w:t>
      </w:r>
      <w:r w:rsidRPr="007E42D4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</w:t>
      </w:r>
      <w:r w:rsidR="001D3B20" w:rsidRPr="002D5EAA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     </w:t>
      </w:r>
      <w:r w:rsidR="000704E4" w:rsidRPr="007E42D4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</w:t>
      </w:r>
    </w:p>
    <w:p w:rsidR="00C10D8B" w:rsidRPr="00682444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E12575">
        <w:rPr>
          <w:sz w:val="20"/>
          <w:szCs w:val="20"/>
        </w:rPr>
        <w:t xml:space="preserve">                  </w:t>
      </w:r>
      <w:r w:rsidR="00E12575" w:rsidRPr="000902A8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1E3E5E">
        <w:rPr>
          <w:sz w:val="20"/>
          <w:szCs w:val="20"/>
        </w:rPr>
        <w:t>14850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>Цветовая температура, К</w:t>
      </w:r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E12575" w:rsidRPr="000902A8">
        <w:rPr>
          <w:sz w:val="20"/>
          <w:szCs w:val="20"/>
        </w:rPr>
        <w:t>4</w:t>
      </w:r>
      <w:r w:rsidR="00723B8E">
        <w:rPr>
          <w:sz w:val="20"/>
          <w:szCs w:val="20"/>
        </w:rPr>
        <w:t>12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0902A8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E12575" w:rsidRPr="000902A8">
        <w:rPr>
          <w:sz w:val="20"/>
          <w:szCs w:val="20"/>
        </w:rPr>
        <w:t>3</w:t>
      </w:r>
      <w:r w:rsidR="006D20C0">
        <w:rPr>
          <w:sz w:val="20"/>
          <w:szCs w:val="20"/>
        </w:rPr>
        <w:t>,</w:t>
      </w:r>
      <w:r w:rsidR="00E12575" w:rsidRPr="000902A8">
        <w:rPr>
          <w:sz w:val="20"/>
          <w:szCs w:val="20"/>
        </w:rPr>
        <w:t>4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E12575" w:rsidP="00C10D8B">
      <w:pPr>
        <w:rPr>
          <w:sz w:val="22"/>
          <w:szCs w:val="22"/>
        </w:rPr>
      </w:pPr>
      <w:r w:rsidRPr="00E12575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284745</wp:posOffset>
            </wp:positionH>
            <wp:positionV relativeFrom="paragraph">
              <wp:posOffset>109855</wp:posOffset>
            </wp:positionV>
            <wp:extent cx="2909852" cy="2838588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852" cy="2838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BFC" w:rsidRDefault="007E3BFC" w:rsidP="00C10D8B">
      <w:pPr>
        <w:jc w:val="center"/>
        <w:rPr>
          <w:noProof/>
          <w:sz w:val="22"/>
          <w:szCs w:val="22"/>
        </w:rPr>
      </w:pP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267539" w:rsidRDefault="00267539" w:rsidP="008B4AB2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ч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6.3 Зафиксировать светильник на оголовнике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В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7E4258">
        <w:rPr>
          <w:sz w:val="19"/>
          <w:szCs w:val="19"/>
        </w:rPr>
        <w:t>-12095750-2024</w:t>
      </w:r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7E4258" w:rsidRDefault="007E4258" w:rsidP="007E4258">
      <w:pPr>
        <w:jc w:val="both"/>
        <w:rPr>
          <w:sz w:val="20"/>
          <w:szCs w:val="20"/>
        </w:rPr>
      </w:pPr>
      <w:r>
        <w:rPr>
          <w:sz w:val="20"/>
          <w:szCs w:val="20"/>
        </w:rPr>
        <w:t>9 ГАРАНТИИ ИЗГОТОВИТЕЛЯ</w:t>
      </w:r>
    </w:p>
    <w:p w:rsidR="007E4258" w:rsidRDefault="007E4258" w:rsidP="007E4258">
      <w:pPr>
        <w:jc w:val="both"/>
        <w:rPr>
          <w:sz w:val="16"/>
          <w:szCs w:val="16"/>
        </w:rPr>
      </w:pPr>
    </w:p>
    <w:p w:rsidR="007E4258" w:rsidRDefault="007E4258" w:rsidP="007E425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7E4258" w:rsidRDefault="007E4258" w:rsidP="007E4258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7E4258" w:rsidRDefault="007E4258" w:rsidP="007E425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7E4258" w:rsidRDefault="007E4258" w:rsidP="007E425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7E4258" w:rsidRDefault="007E4258" w:rsidP="007E4258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7E4258" w:rsidRDefault="007E4258" w:rsidP="007E4258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7E4258" w:rsidRDefault="007E4258" w:rsidP="007E4258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7E4258" w:rsidRDefault="007E4258" w:rsidP="007E4258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9.5 В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7E4258" w:rsidRDefault="007E4258" w:rsidP="007E4258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7E4258" w:rsidRDefault="007E4258" w:rsidP="007E4258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7E4258" w:rsidRDefault="007E4258" w:rsidP="007E4258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7E4258" w:rsidRDefault="007E4258" w:rsidP="007E4258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др;</w:t>
      </w:r>
    </w:p>
    <w:p w:rsidR="007E4258" w:rsidRDefault="007E4258" w:rsidP="007E4258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7E4258" w:rsidRDefault="007E4258" w:rsidP="007E4258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7E4258" w:rsidRDefault="007E4258" w:rsidP="007E4258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7E4258" w:rsidRDefault="007E4258" w:rsidP="007E4258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7E4258" w:rsidRDefault="007E4258" w:rsidP="007E4258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7E4258" w:rsidRDefault="007E4258" w:rsidP="007E4258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7E4258" w:rsidRDefault="007E4258" w:rsidP="007E4258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7E4258" w:rsidRDefault="007E4258" w:rsidP="007E4258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7E4258" w:rsidRDefault="007E4258" w:rsidP="007E4258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7E4258" w:rsidRDefault="007E4258" w:rsidP="007E4258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7E4258" w:rsidRDefault="007E4258" w:rsidP="007E4258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7E4258" w:rsidRDefault="007E4258" w:rsidP="007E4258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7E4258" w:rsidRDefault="007E4258" w:rsidP="007E4258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7E4258" w:rsidRDefault="007E4258" w:rsidP="007E4258">
      <w:pPr>
        <w:jc w:val="both"/>
        <w:rPr>
          <w:sz w:val="16"/>
          <w:szCs w:val="16"/>
        </w:rPr>
      </w:pPr>
    </w:p>
    <w:p w:rsidR="007E4258" w:rsidRDefault="007E4258" w:rsidP="007E4258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7E4258" w:rsidRDefault="007E4258" w:rsidP="007E4258">
      <w:pPr>
        <w:rPr>
          <w:sz w:val="16"/>
          <w:szCs w:val="16"/>
        </w:rPr>
      </w:pPr>
    </w:p>
    <w:p w:rsidR="007E4258" w:rsidRDefault="007E4258" w:rsidP="007E4258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7E4258" w:rsidRDefault="007E4258" w:rsidP="007E4258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7E4258" w:rsidRDefault="007E4258" w:rsidP="007E4258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7E4258" w:rsidRDefault="007E4258" w:rsidP="007E4258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7E4258" w:rsidRDefault="007E4258" w:rsidP="007E4258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«Фортис»</w:t>
      </w:r>
    </w:p>
    <w:p w:rsidR="007E4258" w:rsidRDefault="007E4258" w:rsidP="007E4258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D775DC">
      <w:pPr>
        <w:rPr>
          <w:sz w:val="16"/>
          <w:szCs w:val="16"/>
        </w:rPr>
      </w:pPr>
      <w:bookmarkStart w:id="1" w:name="_GoBack"/>
      <w:bookmarkEnd w:id="1"/>
      <w:r w:rsidRPr="00B95165">
        <w:rPr>
          <w:sz w:val="20"/>
          <w:szCs w:val="20"/>
        </w:rPr>
        <w:t xml:space="preserve"> </w:t>
      </w:r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21" w:rsidRDefault="000D2E21" w:rsidP="00E12575">
      <w:r>
        <w:separator/>
      </w:r>
    </w:p>
  </w:endnote>
  <w:endnote w:type="continuationSeparator" w:id="0">
    <w:p w:rsidR="000D2E21" w:rsidRDefault="000D2E21" w:rsidP="00E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21" w:rsidRDefault="000D2E21" w:rsidP="00E12575">
      <w:r>
        <w:separator/>
      </w:r>
    </w:p>
  </w:footnote>
  <w:footnote w:type="continuationSeparator" w:id="0">
    <w:p w:rsidR="000D2E21" w:rsidRDefault="000D2E21" w:rsidP="00E1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02A8"/>
    <w:rsid w:val="000920C2"/>
    <w:rsid w:val="00096FED"/>
    <w:rsid w:val="000D2E21"/>
    <w:rsid w:val="000E1BC0"/>
    <w:rsid w:val="001141CA"/>
    <w:rsid w:val="001153FA"/>
    <w:rsid w:val="00122117"/>
    <w:rsid w:val="00122E94"/>
    <w:rsid w:val="00123CEA"/>
    <w:rsid w:val="00173A1E"/>
    <w:rsid w:val="001758B4"/>
    <w:rsid w:val="0019009B"/>
    <w:rsid w:val="001B4364"/>
    <w:rsid w:val="001B5A00"/>
    <w:rsid w:val="001C1AA4"/>
    <w:rsid w:val="001D3B20"/>
    <w:rsid w:val="001D662B"/>
    <w:rsid w:val="001E3E5E"/>
    <w:rsid w:val="001E6A07"/>
    <w:rsid w:val="001F3100"/>
    <w:rsid w:val="00205D72"/>
    <w:rsid w:val="0021191D"/>
    <w:rsid w:val="002410C1"/>
    <w:rsid w:val="0026078D"/>
    <w:rsid w:val="00267539"/>
    <w:rsid w:val="00274681"/>
    <w:rsid w:val="0027565D"/>
    <w:rsid w:val="002A1A94"/>
    <w:rsid w:val="002C4053"/>
    <w:rsid w:val="002D5EAA"/>
    <w:rsid w:val="002F6024"/>
    <w:rsid w:val="002F76DC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0B8"/>
    <w:rsid w:val="00394EFB"/>
    <w:rsid w:val="003A10EC"/>
    <w:rsid w:val="003A5B00"/>
    <w:rsid w:val="003E7DA5"/>
    <w:rsid w:val="003F7020"/>
    <w:rsid w:val="00407394"/>
    <w:rsid w:val="00417168"/>
    <w:rsid w:val="004215C8"/>
    <w:rsid w:val="00427953"/>
    <w:rsid w:val="00433F4E"/>
    <w:rsid w:val="004A2368"/>
    <w:rsid w:val="004A2D37"/>
    <w:rsid w:val="004A5879"/>
    <w:rsid w:val="004B01EC"/>
    <w:rsid w:val="004C154A"/>
    <w:rsid w:val="004D4FCC"/>
    <w:rsid w:val="0055427D"/>
    <w:rsid w:val="005805B4"/>
    <w:rsid w:val="005C4997"/>
    <w:rsid w:val="005C6921"/>
    <w:rsid w:val="005E311F"/>
    <w:rsid w:val="00607A1E"/>
    <w:rsid w:val="00621C3B"/>
    <w:rsid w:val="006400EC"/>
    <w:rsid w:val="00653E7B"/>
    <w:rsid w:val="00672548"/>
    <w:rsid w:val="00682444"/>
    <w:rsid w:val="006945E6"/>
    <w:rsid w:val="006A56D8"/>
    <w:rsid w:val="006C739E"/>
    <w:rsid w:val="006D0590"/>
    <w:rsid w:val="006D20C0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3BFC"/>
    <w:rsid w:val="007E4258"/>
    <w:rsid w:val="007E42D4"/>
    <w:rsid w:val="007E64D7"/>
    <w:rsid w:val="008614C2"/>
    <w:rsid w:val="00863F19"/>
    <w:rsid w:val="0087281C"/>
    <w:rsid w:val="0087319D"/>
    <w:rsid w:val="00873514"/>
    <w:rsid w:val="0087572A"/>
    <w:rsid w:val="0087719D"/>
    <w:rsid w:val="00880530"/>
    <w:rsid w:val="00896031"/>
    <w:rsid w:val="008B28AB"/>
    <w:rsid w:val="008B4AB2"/>
    <w:rsid w:val="008B7BCE"/>
    <w:rsid w:val="008D4290"/>
    <w:rsid w:val="008E303C"/>
    <w:rsid w:val="00903777"/>
    <w:rsid w:val="0091667C"/>
    <w:rsid w:val="00952D71"/>
    <w:rsid w:val="009549E0"/>
    <w:rsid w:val="00961323"/>
    <w:rsid w:val="00962010"/>
    <w:rsid w:val="00962955"/>
    <w:rsid w:val="00976C9F"/>
    <w:rsid w:val="00996842"/>
    <w:rsid w:val="009B4445"/>
    <w:rsid w:val="009E2734"/>
    <w:rsid w:val="009E6A39"/>
    <w:rsid w:val="009F07D3"/>
    <w:rsid w:val="009F1689"/>
    <w:rsid w:val="00A01780"/>
    <w:rsid w:val="00A24155"/>
    <w:rsid w:val="00A30C75"/>
    <w:rsid w:val="00A54EF2"/>
    <w:rsid w:val="00A5743E"/>
    <w:rsid w:val="00A649BA"/>
    <w:rsid w:val="00A701CF"/>
    <w:rsid w:val="00A8672C"/>
    <w:rsid w:val="00AA01D9"/>
    <w:rsid w:val="00AD0231"/>
    <w:rsid w:val="00AE03C0"/>
    <w:rsid w:val="00AE5961"/>
    <w:rsid w:val="00B00F46"/>
    <w:rsid w:val="00B07BC9"/>
    <w:rsid w:val="00B5254A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BF69B5"/>
    <w:rsid w:val="00C10D8B"/>
    <w:rsid w:val="00C14E54"/>
    <w:rsid w:val="00C14F20"/>
    <w:rsid w:val="00C167B3"/>
    <w:rsid w:val="00C23159"/>
    <w:rsid w:val="00C269A9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31F7C"/>
    <w:rsid w:val="00D739B8"/>
    <w:rsid w:val="00D775DC"/>
    <w:rsid w:val="00D867F0"/>
    <w:rsid w:val="00D94D1F"/>
    <w:rsid w:val="00DA021B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12575"/>
    <w:rsid w:val="00E415B8"/>
    <w:rsid w:val="00E52259"/>
    <w:rsid w:val="00E7153D"/>
    <w:rsid w:val="00E72CE8"/>
    <w:rsid w:val="00E760BF"/>
    <w:rsid w:val="00E770FF"/>
    <w:rsid w:val="00E95E6F"/>
    <w:rsid w:val="00ED53B6"/>
    <w:rsid w:val="00ED728E"/>
    <w:rsid w:val="00EE44C8"/>
    <w:rsid w:val="00EF1EB1"/>
    <w:rsid w:val="00EF29F7"/>
    <w:rsid w:val="00EF6278"/>
    <w:rsid w:val="00F031E5"/>
    <w:rsid w:val="00F063E2"/>
    <w:rsid w:val="00F343B2"/>
    <w:rsid w:val="00F44E1D"/>
    <w:rsid w:val="00F54CC5"/>
    <w:rsid w:val="00F76FA5"/>
    <w:rsid w:val="00F84506"/>
    <w:rsid w:val="00FB0291"/>
    <w:rsid w:val="00FB161D"/>
    <w:rsid w:val="00FB270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25F58-A929-4DEF-A2CA-67C01BDF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130</cp:revision>
  <cp:lastPrinted>2022-09-23T13:06:00Z</cp:lastPrinted>
  <dcterms:created xsi:type="dcterms:W3CDTF">2021-12-03T12:10:00Z</dcterms:created>
  <dcterms:modified xsi:type="dcterms:W3CDTF">2025-06-09T11:49:00Z</dcterms:modified>
</cp:coreProperties>
</file>